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BEE7" w14:textId="77777777" w:rsidR="002857D4" w:rsidRPr="002857D4" w:rsidRDefault="002857D4" w:rsidP="002857D4">
      <w:r w:rsidRPr="002857D4">
        <w:t xml:space="preserve">Beste leden, </w:t>
      </w:r>
    </w:p>
    <w:p w14:paraId="24587406" w14:textId="1A862A08" w:rsidR="002857D4" w:rsidRPr="002857D4" w:rsidRDefault="002857D4" w:rsidP="002857D4">
      <w:r w:rsidRPr="002857D4">
        <w:t xml:space="preserve">Op vrijdagavond </w:t>
      </w:r>
      <w:r>
        <w:t>10</w:t>
      </w:r>
      <w:r w:rsidRPr="002857D4">
        <w:t xml:space="preserve"> april 202</w:t>
      </w:r>
      <w:r>
        <w:t>6</w:t>
      </w:r>
      <w:r w:rsidRPr="002857D4">
        <w:t xml:space="preserve"> vindt de </w:t>
      </w:r>
      <w:r>
        <w:t>20</w:t>
      </w:r>
      <w:r w:rsidRPr="002857D4">
        <w:t xml:space="preserve">e Avondbloesemshow plaats. </w:t>
      </w:r>
    </w:p>
    <w:p w14:paraId="5748432D" w14:textId="07319275" w:rsidR="002857D4" w:rsidRPr="002857D4" w:rsidRDefault="002857D4" w:rsidP="002857D4">
      <w:r w:rsidRPr="002857D4">
        <w:t xml:space="preserve">Net als vorig jaar willen we hierbij ook een kalvervoorbrengwedstrijd organiseren. Immers: “Jong geleerd is oud gedaan”. Deze kalvervoorbrengwedstrijd zal gejureerd worden door twee juryleden. De jury zal per leeftijdsgroep een kampioen en een reserve-kampioen aanwijzen voor toilet en voor het voorbrengen. </w:t>
      </w:r>
    </w:p>
    <w:p w14:paraId="394906DA" w14:textId="20E01B28" w:rsidR="002857D4" w:rsidRPr="002857D4" w:rsidRDefault="002857D4" w:rsidP="002857D4">
      <w:r w:rsidRPr="002857D4">
        <w:rPr>
          <w:b/>
        </w:rPr>
        <w:t xml:space="preserve">Aan deze kalvervoorbrengwedstrijd kunnen kinderen </w:t>
      </w:r>
      <w:r w:rsidRPr="002857D4">
        <w:rPr>
          <w:b/>
          <w:i/>
        </w:rPr>
        <w:t>t/m 18 jaar</w:t>
      </w:r>
      <w:r w:rsidRPr="002857D4">
        <w:rPr>
          <w:b/>
        </w:rPr>
        <w:t xml:space="preserve"> meedoen</w:t>
      </w:r>
      <w:r w:rsidRPr="002857D4">
        <w:t xml:space="preserve">. Een groot gedeelte van de voorbereiding begint al thuis. Je moet een kalfje uitzoeken dat bij je past, en dat kalfje moet natuurlijk mak gemaakt worden. Daarna moet jullie samen netjes leren lopen. Vlak voor de wedstrijd moet het kalfje goed worden gewassen en geschoren. Kortom: op een leuke manier omgaan met je kalf. Als beloning voor al dat oefenen mag je op </w:t>
      </w:r>
      <w:r>
        <w:t>10</w:t>
      </w:r>
      <w:r w:rsidRPr="002857D4">
        <w:t xml:space="preserve"> april je kunsten vertonen op de Avondbloesemshow! </w:t>
      </w:r>
    </w:p>
    <w:p w14:paraId="65F3EAF3" w14:textId="77777777" w:rsidR="002857D4" w:rsidRDefault="002857D4" w:rsidP="002857D4">
      <w:r w:rsidRPr="002857D4">
        <w:t xml:space="preserve">Deze avond zijn de deelnemers verdeeld in 4 groepen. </w:t>
      </w:r>
    </w:p>
    <w:p w14:paraId="589AA39F" w14:textId="77777777" w:rsidR="002857D4" w:rsidRDefault="002857D4" w:rsidP="002857D4">
      <w:pPr>
        <w:pStyle w:val="Lijstalinea"/>
        <w:numPr>
          <w:ilvl w:val="0"/>
          <w:numId w:val="1"/>
        </w:numPr>
      </w:pPr>
      <w:r w:rsidRPr="002857D4">
        <w:t>In groep 1, 2 en 3 komen de deelnemers in de leeftijd tot 13 jaar.</w:t>
      </w:r>
    </w:p>
    <w:p w14:paraId="08DF368E" w14:textId="77777777" w:rsidR="002857D4" w:rsidRDefault="002857D4" w:rsidP="002857D4">
      <w:pPr>
        <w:pStyle w:val="Lijstalinea"/>
        <w:numPr>
          <w:ilvl w:val="0"/>
          <w:numId w:val="1"/>
        </w:numPr>
      </w:pPr>
      <w:r w:rsidRPr="002857D4">
        <w:t>Groep 4 zijn de deelnemers van 11 t/m 18 jaar.</w:t>
      </w:r>
    </w:p>
    <w:p w14:paraId="6E1513BE" w14:textId="77777777" w:rsidR="002857D4" w:rsidRDefault="002857D4" w:rsidP="002857D4">
      <w:pPr>
        <w:pStyle w:val="Lijstalinea"/>
        <w:numPr>
          <w:ilvl w:val="0"/>
          <w:numId w:val="1"/>
        </w:numPr>
      </w:pPr>
      <w:r w:rsidRPr="002857D4">
        <w:t xml:space="preserve">De deelnemers die op de dag van de Avondbloesemshow 11 jaar zijn mogen kiezen of ze in groep 3 of in groep 4 meedoen. </w:t>
      </w:r>
      <w:r w:rsidRPr="002857D4">
        <w:rPr>
          <w:i/>
        </w:rPr>
        <w:t>Dit kan op het inschrijfformulier aangegeven worden</w:t>
      </w:r>
      <w:r w:rsidRPr="002857D4">
        <w:t>.</w:t>
      </w:r>
    </w:p>
    <w:p w14:paraId="500BCFB5" w14:textId="77777777" w:rsidR="002857D4" w:rsidRDefault="002857D4" w:rsidP="002857D4">
      <w:pPr>
        <w:pStyle w:val="Lijstalinea"/>
        <w:numPr>
          <w:ilvl w:val="0"/>
          <w:numId w:val="1"/>
        </w:numPr>
      </w:pPr>
      <w:r w:rsidRPr="002857D4">
        <w:t xml:space="preserve">Groep 1,2 en 3 worden beoordeeld op toilet en voorbrengen. </w:t>
      </w:r>
    </w:p>
    <w:p w14:paraId="18589DC2" w14:textId="6E06B322" w:rsidR="002857D4" w:rsidRPr="002857D4" w:rsidRDefault="002857D4" w:rsidP="002857D4">
      <w:pPr>
        <w:pStyle w:val="Lijstalinea"/>
        <w:numPr>
          <w:ilvl w:val="0"/>
          <w:numId w:val="1"/>
        </w:numPr>
      </w:pPr>
      <w:r w:rsidRPr="002857D4">
        <w:t xml:space="preserve">Groep 4 wordt beoordeeld op toilet en </w:t>
      </w:r>
      <w:proofErr w:type="spellStart"/>
      <w:r w:rsidRPr="002857D4">
        <w:t>showmanship</w:t>
      </w:r>
      <w:proofErr w:type="spellEnd"/>
      <w:r w:rsidRPr="002857D4">
        <w:t xml:space="preserve">, het niveau van deze groep ligt hoger en er zal meer van de deelnemers gevraagd worden qua voorbrengen, dus het </w:t>
      </w:r>
      <w:proofErr w:type="spellStart"/>
      <w:r w:rsidRPr="002857D4">
        <w:t>showmanship</w:t>
      </w:r>
      <w:proofErr w:type="spellEnd"/>
      <w:r w:rsidRPr="002857D4">
        <w:t>.</w:t>
      </w:r>
    </w:p>
    <w:p w14:paraId="5B87FC3F" w14:textId="31E491F5" w:rsidR="002857D4" w:rsidRPr="002857D4" w:rsidRDefault="002857D4" w:rsidP="002857D4">
      <w:r w:rsidRPr="002857D4">
        <w:t xml:space="preserve">Je kalfje moet op </w:t>
      </w:r>
      <w:r>
        <w:t>10</w:t>
      </w:r>
      <w:r w:rsidRPr="002857D4">
        <w:t xml:space="preserve"> april minimaal 2 maanden oud en maximaal 10 maanden oud zijn. Lukt dat niet, neem dan contact op. Kies een kalf dat past bij je leeftijd. Als je jong bent, neem dan geen oud kalf. En andersom natuurlijk ook: als je al wat ouder bent, neem dan geen jong kalfje. Dit is geen eis, hoor, maar een tip. </w:t>
      </w:r>
    </w:p>
    <w:p w14:paraId="39A40571" w14:textId="5AB8A0BE" w:rsidR="002857D4" w:rsidRDefault="002857D4" w:rsidP="002857D4">
      <w:r w:rsidRPr="002857D4">
        <w:t xml:space="preserve">Op woensdagmiddag </w:t>
      </w:r>
      <w:r w:rsidRPr="002857D4">
        <w:rPr>
          <w:b/>
          <w:bCs/>
        </w:rPr>
        <w:t>25</w:t>
      </w:r>
      <w:r w:rsidRPr="002857D4">
        <w:rPr>
          <w:b/>
          <w:bCs/>
        </w:rPr>
        <w:t xml:space="preserve"> maart</w:t>
      </w:r>
      <w:r w:rsidRPr="002857D4">
        <w:t xml:space="preserve"> </w:t>
      </w:r>
      <w:r>
        <w:t xml:space="preserve">(15:00 uur) </w:t>
      </w:r>
      <w:r w:rsidRPr="002857D4">
        <w:t xml:space="preserve">organiseren we een informatiemiddag bij Familie de </w:t>
      </w:r>
      <w:r>
        <w:t>Leeuw</w:t>
      </w:r>
      <w:r w:rsidRPr="002857D4">
        <w:t xml:space="preserve"> in </w:t>
      </w:r>
      <w:r>
        <w:t>Lienden</w:t>
      </w:r>
      <w:r w:rsidRPr="002857D4">
        <w:t xml:space="preserve"> (</w:t>
      </w:r>
      <w:r>
        <w:t>Rijndijk 17).</w:t>
      </w:r>
      <w:r w:rsidRPr="002857D4">
        <w:t xml:space="preserve"> Je vader of moeder mag dan ook mee. Dan kunnen we met elkaar eens bepraten hoe het gaat, hoe het kalf geschoren kan worden, waar je op moet letten, en wat je moet doen om een kalfje zo goed mogelijk te laten lopen op de avondbloesemshow. Het is wel verstandig om al zo snel mogelijk te beginnen met oefenen en mak maken. Als je je hebt opgegeven, dan krijg je hiervoor een uitnodiging toegestuurd. </w:t>
      </w:r>
    </w:p>
    <w:p w14:paraId="656CE320" w14:textId="77777777" w:rsidR="002857D4" w:rsidRDefault="002857D4">
      <w:r>
        <w:br w:type="page"/>
      </w:r>
    </w:p>
    <w:p w14:paraId="576C315C" w14:textId="6167C7E7" w:rsidR="002857D4" w:rsidRPr="002857D4" w:rsidRDefault="002857D4" w:rsidP="002857D4">
      <w:r w:rsidRPr="002857D4">
        <w:lastRenderedPageBreak/>
        <w:t xml:space="preserve">Heb je interesse: geef je op! Wel graag voor </w:t>
      </w:r>
      <w:r w:rsidRPr="002857D4">
        <w:rPr>
          <w:b/>
          <w:bCs/>
        </w:rPr>
        <w:t>2</w:t>
      </w:r>
      <w:r>
        <w:rPr>
          <w:b/>
          <w:bCs/>
        </w:rPr>
        <w:t>8</w:t>
      </w:r>
      <w:r w:rsidRPr="002857D4">
        <w:rPr>
          <w:b/>
          <w:bCs/>
        </w:rPr>
        <w:t xml:space="preserve"> februari</w:t>
      </w:r>
      <w:r w:rsidRPr="002857D4">
        <w:t xml:space="preserve"> inschrijven via de website. Wil je meer weten? Bel dan Danny Grandia: 06-17246632 of mail </w:t>
      </w:r>
      <w:hyperlink r:id="rId7" w:history="1">
        <w:r w:rsidRPr="002857D4">
          <w:rPr>
            <w:rStyle w:val="Hyperlink"/>
          </w:rPr>
          <w:t>danny_grandia@hotmail.com</w:t>
        </w:r>
      </w:hyperlink>
      <w:r w:rsidRPr="002857D4">
        <w:t xml:space="preserve">. </w:t>
      </w:r>
    </w:p>
    <w:p w14:paraId="7F4B7B83" w14:textId="7821F0FB" w:rsidR="002857D4" w:rsidRPr="002857D4" w:rsidRDefault="002857D4" w:rsidP="002857D4">
      <w:r w:rsidRPr="002857D4">
        <w:t xml:space="preserve">Heb je een vriendje of vriendinnetje die ook mee wil doen, download het opgaveformulier via </w:t>
      </w:r>
      <w:hyperlink r:id="rId8" w:history="1">
        <w:r w:rsidRPr="002857D4">
          <w:rPr>
            <w:rStyle w:val="Hyperlink"/>
          </w:rPr>
          <w:t>www.fokkersclubmiddenbetuwe.nl</w:t>
        </w:r>
      </w:hyperlink>
      <w:r w:rsidRPr="002857D4">
        <w:t xml:space="preserve"> </w:t>
      </w:r>
    </w:p>
    <w:p w14:paraId="3D4F20E4" w14:textId="6B80CFC9" w:rsidR="002857D4" w:rsidRPr="002857D4" w:rsidRDefault="002857D4" w:rsidP="002857D4">
      <w:r w:rsidRPr="002857D4">
        <w:t xml:space="preserve">Op deze website vind je onder “informatie” nog meer over de voorbereiding van de kalveren en wat je kalf en jij moeten weten voor de wedstrijd. Kijk hier goed naar! </w:t>
      </w:r>
    </w:p>
    <w:p w14:paraId="1FADAF89" w14:textId="77777777" w:rsidR="002857D4" w:rsidRPr="002857D4" w:rsidRDefault="002857D4" w:rsidP="002857D4">
      <w:r w:rsidRPr="002857D4">
        <w:rPr>
          <w:b/>
        </w:rPr>
        <w:t>Opgave</w:t>
      </w:r>
      <w:r w:rsidRPr="002857D4">
        <w:t xml:space="preserve">: </w:t>
      </w:r>
    </w:p>
    <w:p w14:paraId="6533D30A" w14:textId="77777777" w:rsidR="002857D4" w:rsidRPr="002857D4" w:rsidRDefault="002857D4" w:rsidP="002857D4">
      <w:r w:rsidRPr="002857D4">
        <w:t xml:space="preserve">Inschrijving is open voor iedereen. Wel kan het zo zijn dat bij een te grote opgave deelnemers van vorig jaar voorrang krijgen, evenals deelnemers wonende in het werkgebied van de fokkersclub. Uiteraard zullen wij onze uiterste best doen om alle enthousiastelingen mee te laten doen!! </w:t>
      </w:r>
    </w:p>
    <w:p w14:paraId="10341049" w14:textId="77777777" w:rsidR="002857D4" w:rsidRPr="002857D4" w:rsidRDefault="002857D4" w:rsidP="002857D4"/>
    <w:p w14:paraId="655A5379" w14:textId="77777777" w:rsidR="00452E16" w:rsidRDefault="00452E16"/>
    <w:p w14:paraId="0CFFEC33" w14:textId="77777777" w:rsidR="00EA21E9" w:rsidRPr="004C02C9" w:rsidRDefault="00EA21E9" w:rsidP="004C02C9"/>
    <w:p w14:paraId="721A98DA" w14:textId="77777777" w:rsidR="004C02C9" w:rsidRPr="004C02C9" w:rsidRDefault="004C02C9" w:rsidP="004C02C9"/>
    <w:p w14:paraId="5FB939A2" w14:textId="77777777" w:rsidR="004C02C9" w:rsidRPr="004C02C9" w:rsidRDefault="004C02C9" w:rsidP="004C02C9"/>
    <w:p w14:paraId="6A5F537E" w14:textId="77777777" w:rsidR="004C02C9" w:rsidRPr="004C02C9" w:rsidRDefault="004C02C9" w:rsidP="004C02C9"/>
    <w:p w14:paraId="019D03E5" w14:textId="77777777" w:rsidR="004C02C9" w:rsidRPr="004C02C9" w:rsidRDefault="004C02C9" w:rsidP="004C02C9"/>
    <w:p w14:paraId="5CFB7D11" w14:textId="77777777" w:rsidR="004C02C9" w:rsidRPr="004C02C9" w:rsidRDefault="004C02C9" w:rsidP="004C02C9"/>
    <w:sectPr w:rsidR="004C02C9" w:rsidRPr="004C02C9" w:rsidSect="002643C1">
      <w:headerReference w:type="default" r:id="rId9"/>
      <w:footerReference w:type="default" r:id="rId10"/>
      <w:pgSz w:w="11906" w:h="16838"/>
      <w:pgMar w:top="1417" w:right="1417" w:bottom="1417" w:left="1417" w:header="1871"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5499" w14:textId="77777777" w:rsidR="00E24B2A" w:rsidRDefault="00E24B2A" w:rsidP="002D7410">
      <w:pPr>
        <w:spacing w:after="0" w:line="240" w:lineRule="auto"/>
      </w:pPr>
      <w:r>
        <w:separator/>
      </w:r>
    </w:p>
  </w:endnote>
  <w:endnote w:type="continuationSeparator" w:id="0">
    <w:p w14:paraId="22222D49" w14:textId="77777777" w:rsidR="00E24B2A" w:rsidRDefault="00E24B2A" w:rsidP="002D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4CDB" w14:textId="7FF122B0" w:rsidR="002D7410" w:rsidRDefault="00433AD5">
    <w:pPr>
      <w:pStyle w:val="Voettekst"/>
    </w:pPr>
    <w:r w:rsidRPr="00604BDA">
      <w:rPr>
        <w:noProof/>
      </w:rPr>
      <w:drawing>
        <wp:anchor distT="0" distB="0" distL="114300" distR="114300" simplePos="0" relativeHeight="251664384" behindDoc="0" locked="0" layoutInCell="1" allowOverlap="1" wp14:anchorId="4B2E7149" wp14:editId="5B227658">
          <wp:simplePos x="0" y="0"/>
          <wp:positionH relativeFrom="column">
            <wp:posOffset>-734695</wp:posOffset>
          </wp:positionH>
          <wp:positionV relativeFrom="paragraph">
            <wp:posOffset>1206500</wp:posOffset>
          </wp:positionV>
          <wp:extent cx="1435735" cy="633095"/>
          <wp:effectExtent l="0" t="0" r="0" b="0"/>
          <wp:wrapThrough wrapText="bothSides">
            <wp:wrapPolygon edited="0">
              <wp:start x="0" y="0"/>
              <wp:lineTo x="0" y="20798"/>
              <wp:lineTo x="21208" y="20798"/>
              <wp:lineTo x="21208" y="0"/>
              <wp:lineTo x="0" y="0"/>
            </wp:wrapPolygon>
          </wp:wrapThrough>
          <wp:docPr id="19725407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40732" name=""/>
                  <pic:cNvPicPr/>
                </pic:nvPicPr>
                <pic:blipFill>
                  <a:blip r:embed="rId1">
                    <a:extLst>
                      <a:ext uri="{28A0092B-C50C-407E-A947-70E740481C1C}">
                        <a14:useLocalDpi xmlns:a14="http://schemas.microsoft.com/office/drawing/2010/main" val="0"/>
                      </a:ext>
                    </a:extLst>
                  </a:blip>
                  <a:stretch>
                    <a:fillRect/>
                  </a:stretch>
                </pic:blipFill>
                <pic:spPr>
                  <a:xfrm>
                    <a:off x="0" y="0"/>
                    <a:ext cx="1435735" cy="633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89B6597" wp14:editId="2B522D30">
          <wp:simplePos x="0" y="0"/>
          <wp:positionH relativeFrom="margin">
            <wp:posOffset>-467995</wp:posOffset>
          </wp:positionH>
          <wp:positionV relativeFrom="paragraph">
            <wp:posOffset>600075</wp:posOffset>
          </wp:positionV>
          <wp:extent cx="1511935" cy="463550"/>
          <wp:effectExtent l="0" t="0" r="0" b="0"/>
          <wp:wrapThrough wrapText="bothSides">
            <wp:wrapPolygon edited="0">
              <wp:start x="0" y="0"/>
              <wp:lineTo x="0" y="20416"/>
              <wp:lineTo x="21228" y="20416"/>
              <wp:lineTo x="21228" y="0"/>
              <wp:lineTo x="0" y="0"/>
            </wp:wrapPolygon>
          </wp:wrapThrough>
          <wp:docPr id="215367656" name="Afbeelding 1" descr="Agrifirm - Nieuwe Oo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firm - Nieuwe Oogst"/>
                  <pic:cNvPicPr>
                    <a:picLocks noChangeAspect="1" noChangeArrowheads="1"/>
                  </pic:cNvPicPr>
                </pic:nvPicPr>
                <pic:blipFill rotWithShape="1">
                  <a:blip r:embed="rId2">
                    <a:extLst>
                      <a:ext uri="{28A0092B-C50C-407E-A947-70E740481C1C}">
                        <a14:useLocalDpi xmlns:a14="http://schemas.microsoft.com/office/drawing/2010/main" val="0"/>
                      </a:ext>
                    </a:extLst>
                  </a:blip>
                  <a:srcRect l="12230" t="22108" r="15108" b="13842"/>
                  <a:stretch>
                    <a:fillRect/>
                  </a:stretch>
                </pic:blipFill>
                <pic:spPr bwMode="auto">
                  <a:xfrm>
                    <a:off x="0" y="0"/>
                    <a:ext cx="1511935" cy="46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5" behindDoc="0" locked="0" layoutInCell="1" allowOverlap="1" wp14:anchorId="2F6E3B84" wp14:editId="45C8A94B">
          <wp:simplePos x="0" y="0"/>
          <wp:positionH relativeFrom="column">
            <wp:posOffset>941705</wp:posOffset>
          </wp:positionH>
          <wp:positionV relativeFrom="paragraph">
            <wp:posOffset>857885</wp:posOffset>
          </wp:positionV>
          <wp:extent cx="840740" cy="1012190"/>
          <wp:effectExtent l="0" t="0" r="0" b="0"/>
          <wp:wrapSquare wrapText="bothSides"/>
          <wp:docPr id="342130185" name="Afbeelding 3" descr="Afbeelding met schoeisel, basketba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0185" name="Afbeelding 3" descr="Afbeelding met schoeisel, basketbal&#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840740" cy="10121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3D5E7D1" wp14:editId="2A9E22E8">
          <wp:simplePos x="0" y="0"/>
          <wp:positionH relativeFrom="margin">
            <wp:posOffset>1602740</wp:posOffset>
          </wp:positionH>
          <wp:positionV relativeFrom="paragraph">
            <wp:posOffset>694055</wp:posOffset>
          </wp:positionV>
          <wp:extent cx="1360805" cy="516890"/>
          <wp:effectExtent l="0" t="0" r="0" b="0"/>
          <wp:wrapThrough wrapText="bothSides">
            <wp:wrapPolygon edited="0">
              <wp:start x="0" y="0"/>
              <wp:lineTo x="0" y="15921"/>
              <wp:lineTo x="4233" y="20698"/>
              <wp:lineTo x="6652" y="20698"/>
              <wp:lineTo x="21167" y="20698"/>
              <wp:lineTo x="21167" y="15921"/>
              <wp:lineTo x="20562" y="11941"/>
              <wp:lineTo x="8769" y="3184"/>
              <wp:lineTo x="2721" y="0"/>
              <wp:lineTo x="0" y="0"/>
            </wp:wrapPolygon>
          </wp:wrapThrough>
          <wp:docPr id="835335118" name="Afbeelding 5" descr="Home - Dierenartsengroep Rivieren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 - Dierenartsengroep Rivierenla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8E29CEC" wp14:editId="0B6BC287">
          <wp:simplePos x="0" y="0"/>
          <wp:positionH relativeFrom="margin">
            <wp:posOffset>2334260</wp:posOffset>
          </wp:positionH>
          <wp:positionV relativeFrom="paragraph">
            <wp:posOffset>1390015</wp:posOffset>
          </wp:positionV>
          <wp:extent cx="1524635" cy="409575"/>
          <wp:effectExtent l="0" t="0" r="0" b="9525"/>
          <wp:wrapSquare wrapText="bothSides"/>
          <wp:docPr id="316747420"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47420" name="Afbeelding 1" descr="Afbeelding met tekst, Lettertype, Graphics, grafische vormgeving&#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524635" cy="409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EB1AF56" wp14:editId="1A155019">
          <wp:simplePos x="0" y="0"/>
          <wp:positionH relativeFrom="column">
            <wp:posOffset>3456940</wp:posOffset>
          </wp:positionH>
          <wp:positionV relativeFrom="paragraph">
            <wp:posOffset>601980</wp:posOffset>
          </wp:positionV>
          <wp:extent cx="1082040" cy="754380"/>
          <wp:effectExtent l="0" t="0" r="3810" b="7620"/>
          <wp:wrapThrough wrapText="bothSides">
            <wp:wrapPolygon edited="0">
              <wp:start x="0" y="0"/>
              <wp:lineTo x="0" y="21273"/>
              <wp:lineTo x="21296" y="21273"/>
              <wp:lineTo x="21296" y="0"/>
              <wp:lineTo x="0" y="0"/>
            </wp:wrapPolygon>
          </wp:wrapThrough>
          <wp:docPr id="843094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1071" b="19131"/>
                  <a:stretch>
                    <a:fillRect/>
                  </a:stretch>
                </pic:blipFill>
                <pic:spPr bwMode="auto">
                  <a:xfrm>
                    <a:off x="0" y="0"/>
                    <a:ext cx="1082040" cy="754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9DE1594" wp14:editId="065C3CDC">
          <wp:simplePos x="0" y="0"/>
          <wp:positionH relativeFrom="column">
            <wp:posOffset>4608830</wp:posOffset>
          </wp:positionH>
          <wp:positionV relativeFrom="paragraph">
            <wp:posOffset>1055370</wp:posOffset>
          </wp:positionV>
          <wp:extent cx="971550" cy="681355"/>
          <wp:effectExtent l="0" t="0" r="0" b="4445"/>
          <wp:wrapThrough wrapText="bothSides">
            <wp:wrapPolygon edited="0">
              <wp:start x="5929" y="0"/>
              <wp:lineTo x="4235" y="3623"/>
              <wp:lineTo x="4235" y="6039"/>
              <wp:lineTo x="5929" y="9663"/>
              <wp:lineTo x="0" y="12682"/>
              <wp:lineTo x="0" y="21137"/>
              <wp:lineTo x="21176" y="21137"/>
              <wp:lineTo x="21176" y="12682"/>
              <wp:lineTo x="14824" y="9663"/>
              <wp:lineTo x="14824" y="4227"/>
              <wp:lineTo x="13553" y="0"/>
              <wp:lineTo x="5929" y="0"/>
            </wp:wrapPolygon>
          </wp:wrapThrough>
          <wp:docPr id="166182395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6813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5E9AF9E1" wp14:editId="2B96BBDE">
          <wp:simplePos x="0" y="0"/>
          <wp:positionH relativeFrom="page">
            <wp:posOffset>6528435</wp:posOffset>
          </wp:positionH>
          <wp:positionV relativeFrom="paragraph">
            <wp:posOffset>697230</wp:posOffset>
          </wp:positionV>
          <wp:extent cx="791575" cy="768704"/>
          <wp:effectExtent l="0" t="0" r="8890" b="0"/>
          <wp:wrapNone/>
          <wp:docPr id="1326680833" name="Afbeelding 7" descr="Afbeelding met logo, symbool, embleem, Handels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80833" name="Afbeelding 7" descr="Afbeelding met logo, symbool, embleem, Handelsmerk&#10;&#10;Automatisch gegenereerde beschrijving"/>
                  <pic:cNvPicPr>
                    <a:picLocks noChangeAspect="1" noChangeArrowheads="1"/>
                  </pic:cNvPicPr>
                </pic:nvPicPr>
                <pic:blipFill rotWithShape="1">
                  <a:blip r:embed="rId8">
                    <a:extLst>
                      <a:ext uri="{28A0092B-C50C-407E-A947-70E740481C1C}">
                        <a14:useLocalDpi xmlns:a14="http://schemas.microsoft.com/office/drawing/2010/main" val="0"/>
                      </a:ext>
                    </a:extLst>
                  </a:blip>
                  <a:srcRect l="4408" t="24128" r="16446" b="21506"/>
                  <a:stretch/>
                </pic:blipFill>
                <pic:spPr bwMode="auto">
                  <a:xfrm>
                    <a:off x="0" y="0"/>
                    <a:ext cx="791575" cy="7687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946CB2" wp14:editId="79568FBD">
          <wp:simplePos x="0" y="0"/>
          <wp:positionH relativeFrom="margin">
            <wp:posOffset>2021205</wp:posOffset>
          </wp:positionH>
          <wp:positionV relativeFrom="paragraph">
            <wp:posOffset>29210</wp:posOffset>
          </wp:positionV>
          <wp:extent cx="1564005" cy="660400"/>
          <wp:effectExtent l="0" t="0" r="0" b="6350"/>
          <wp:wrapThrough wrapText="bothSides">
            <wp:wrapPolygon edited="0">
              <wp:start x="3683" y="0"/>
              <wp:lineTo x="0" y="8100"/>
              <wp:lineTo x="0" y="11838"/>
              <wp:lineTo x="1315" y="19938"/>
              <wp:lineTo x="1315" y="21185"/>
              <wp:lineTo x="3946" y="21185"/>
              <wp:lineTo x="20258" y="11215"/>
              <wp:lineTo x="20258" y="9969"/>
              <wp:lineTo x="21311" y="4985"/>
              <wp:lineTo x="21311" y="0"/>
              <wp:lineTo x="3683" y="0"/>
            </wp:wrapPolygon>
          </wp:wrapThrough>
          <wp:docPr id="2040748494" name="Afbeelding 4" descr="Op zoek naar een autobedrijf in Ochten? Haze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 zoek naar een autobedrijf in Ochten? Hazet.n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00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BD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C545" w14:textId="77777777" w:rsidR="00E24B2A" w:rsidRDefault="00E24B2A" w:rsidP="002D7410">
      <w:pPr>
        <w:spacing w:after="0" w:line="240" w:lineRule="auto"/>
      </w:pPr>
      <w:r>
        <w:separator/>
      </w:r>
    </w:p>
  </w:footnote>
  <w:footnote w:type="continuationSeparator" w:id="0">
    <w:p w14:paraId="7440BC35" w14:textId="77777777" w:rsidR="00E24B2A" w:rsidRDefault="00E24B2A" w:rsidP="002D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8D0B" w14:textId="3CE332A3" w:rsidR="009420D0" w:rsidRPr="009420D0" w:rsidRDefault="00433AD5" w:rsidP="009420D0">
    <w:pPr>
      <w:pStyle w:val="Koptekst"/>
    </w:pPr>
    <w:r>
      <w:rPr>
        <w:noProof/>
      </w:rPr>
      <w:drawing>
        <wp:anchor distT="0" distB="0" distL="114300" distR="114300" simplePos="0" relativeHeight="251669504" behindDoc="1" locked="0" layoutInCell="1" allowOverlap="1" wp14:anchorId="731A7BFE" wp14:editId="035DC556">
          <wp:simplePos x="0" y="0"/>
          <wp:positionH relativeFrom="page">
            <wp:posOffset>5740400</wp:posOffset>
          </wp:positionH>
          <wp:positionV relativeFrom="paragraph">
            <wp:posOffset>-1416685</wp:posOffset>
          </wp:positionV>
          <wp:extent cx="1969770" cy="1378585"/>
          <wp:effectExtent l="0" t="0" r="0" b="0"/>
          <wp:wrapTight wrapText="bothSides">
            <wp:wrapPolygon edited="0">
              <wp:start x="9191" y="3880"/>
              <wp:lineTo x="7103" y="4477"/>
              <wp:lineTo x="7103" y="5373"/>
              <wp:lineTo x="9191" y="9253"/>
              <wp:lineTo x="4387" y="11342"/>
              <wp:lineTo x="4178" y="14029"/>
              <wp:lineTo x="2507" y="14626"/>
              <wp:lineTo x="2507" y="17013"/>
              <wp:lineTo x="4596" y="18804"/>
              <wp:lineTo x="3969" y="19700"/>
              <wp:lineTo x="3551" y="20595"/>
              <wp:lineTo x="3760" y="21192"/>
              <wp:lineTo x="5014" y="21192"/>
              <wp:lineTo x="7520" y="21192"/>
              <wp:lineTo x="16921" y="19401"/>
              <wp:lineTo x="16921" y="18804"/>
              <wp:lineTo x="18801" y="17013"/>
              <wp:lineTo x="18801" y="15521"/>
              <wp:lineTo x="16503" y="14029"/>
              <wp:lineTo x="17130" y="12835"/>
              <wp:lineTo x="15876" y="10745"/>
              <wp:lineTo x="12116" y="9253"/>
              <wp:lineTo x="14205" y="5970"/>
              <wp:lineTo x="14205" y="4776"/>
              <wp:lineTo x="12116" y="3880"/>
              <wp:lineTo x="9191" y="3880"/>
            </wp:wrapPolygon>
          </wp:wrapTight>
          <wp:docPr id="21142038" name="Afbeelding 5"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038" name="Afbeelding 5" descr="Afbeelding met zwart, duisterni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969770" cy="1378585"/>
                  </a:xfrm>
                  <a:prstGeom prst="rect">
                    <a:avLst/>
                  </a:prstGeom>
                </pic:spPr>
              </pic:pic>
            </a:graphicData>
          </a:graphic>
          <wp14:sizeRelH relativeFrom="margin">
            <wp14:pctWidth>0</wp14:pctWidth>
          </wp14:sizeRelH>
          <wp14:sizeRelV relativeFrom="margin">
            <wp14:pctHeight>0</wp14:pctHeight>
          </wp14:sizeRelV>
        </wp:anchor>
      </w:drawing>
    </w:r>
  </w:p>
  <w:p w14:paraId="11E5A396" w14:textId="77777777" w:rsidR="00604BDA" w:rsidRDefault="00604B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55273"/>
    <w:multiLevelType w:val="hybridMultilevel"/>
    <w:tmpl w:val="7FD8E48A"/>
    <w:lvl w:ilvl="0" w:tplc="7A2A209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647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10"/>
    <w:rsid w:val="002643C1"/>
    <w:rsid w:val="002857D4"/>
    <w:rsid w:val="002D7410"/>
    <w:rsid w:val="003B25F5"/>
    <w:rsid w:val="00414DDF"/>
    <w:rsid w:val="00433AD5"/>
    <w:rsid w:val="00452E16"/>
    <w:rsid w:val="004C02C9"/>
    <w:rsid w:val="0060074B"/>
    <w:rsid w:val="00604BDA"/>
    <w:rsid w:val="00645DDF"/>
    <w:rsid w:val="009420D0"/>
    <w:rsid w:val="00BB59ED"/>
    <w:rsid w:val="00DC63E2"/>
    <w:rsid w:val="00E24B2A"/>
    <w:rsid w:val="00EA2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2AE0"/>
  <w15:chartTrackingRefBased/>
  <w15:docId w15:val="{5E5B591E-5A32-4EAA-B9B1-E69D7A0D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4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4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4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4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4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4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4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4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4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4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4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4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4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4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4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410"/>
    <w:rPr>
      <w:rFonts w:eastAsiaTheme="majorEastAsia" w:cstheme="majorBidi"/>
      <w:color w:val="272727" w:themeColor="text1" w:themeTint="D8"/>
    </w:rPr>
  </w:style>
  <w:style w:type="paragraph" w:styleId="Titel">
    <w:name w:val="Title"/>
    <w:basedOn w:val="Standaard"/>
    <w:next w:val="Standaard"/>
    <w:link w:val="TitelChar"/>
    <w:uiPriority w:val="10"/>
    <w:qFormat/>
    <w:rsid w:val="002D7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4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4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4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410"/>
    <w:rPr>
      <w:i/>
      <w:iCs/>
      <w:color w:val="404040" w:themeColor="text1" w:themeTint="BF"/>
    </w:rPr>
  </w:style>
  <w:style w:type="paragraph" w:styleId="Lijstalinea">
    <w:name w:val="List Paragraph"/>
    <w:basedOn w:val="Standaard"/>
    <w:uiPriority w:val="34"/>
    <w:qFormat/>
    <w:rsid w:val="002D7410"/>
    <w:pPr>
      <w:ind w:left="720"/>
      <w:contextualSpacing/>
    </w:pPr>
  </w:style>
  <w:style w:type="character" w:styleId="Intensievebenadrukking">
    <w:name w:val="Intense Emphasis"/>
    <w:basedOn w:val="Standaardalinea-lettertype"/>
    <w:uiPriority w:val="21"/>
    <w:qFormat/>
    <w:rsid w:val="002D7410"/>
    <w:rPr>
      <w:i/>
      <w:iCs/>
      <w:color w:val="0F4761" w:themeColor="accent1" w:themeShade="BF"/>
    </w:rPr>
  </w:style>
  <w:style w:type="paragraph" w:styleId="Duidelijkcitaat">
    <w:name w:val="Intense Quote"/>
    <w:basedOn w:val="Standaard"/>
    <w:next w:val="Standaard"/>
    <w:link w:val="DuidelijkcitaatChar"/>
    <w:uiPriority w:val="30"/>
    <w:qFormat/>
    <w:rsid w:val="002D7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410"/>
    <w:rPr>
      <w:i/>
      <w:iCs/>
      <w:color w:val="0F4761" w:themeColor="accent1" w:themeShade="BF"/>
    </w:rPr>
  </w:style>
  <w:style w:type="character" w:styleId="Intensieveverwijzing">
    <w:name w:val="Intense Reference"/>
    <w:basedOn w:val="Standaardalinea-lettertype"/>
    <w:uiPriority w:val="32"/>
    <w:qFormat/>
    <w:rsid w:val="002D7410"/>
    <w:rPr>
      <w:b/>
      <w:bCs/>
      <w:smallCaps/>
      <w:color w:val="0F4761" w:themeColor="accent1" w:themeShade="BF"/>
      <w:spacing w:val="5"/>
    </w:rPr>
  </w:style>
  <w:style w:type="paragraph" w:styleId="Koptekst">
    <w:name w:val="header"/>
    <w:basedOn w:val="Standaard"/>
    <w:link w:val="KoptekstChar"/>
    <w:uiPriority w:val="99"/>
    <w:unhideWhenUsed/>
    <w:rsid w:val="002D74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7410"/>
  </w:style>
  <w:style w:type="paragraph" w:styleId="Voettekst">
    <w:name w:val="footer"/>
    <w:basedOn w:val="Standaard"/>
    <w:link w:val="VoettekstChar"/>
    <w:uiPriority w:val="99"/>
    <w:unhideWhenUsed/>
    <w:rsid w:val="002D74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7410"/>
  </w:style>
  <w:style w:type="character" w:styleId="Hyperlink">
    <w:name w:val="Hyperlink"/>
    <w:basedOn w:val="Standaardalinea-lettertype"/>
    <w:uiPriority w:val="99"/>
    <w:unhideWhenUsed/>
    <w:rsid w:val="002857D4"/>
    <w:rPr>
      <w:color w:val="467886" w:themeColor="hyperlink"/>
      <w:u w:val="single"/>
    </w:rPr>
  </w:style>
  <w:style w:type="character" w:styleId="Onopgelostemelding">
    <w:name w:val="Unresolved Mention"/>
    <w:basedOn w:val="Standaardalinea-lettertype"/>
    <w:uiPriority w:val="99"/>
    <w:semiHidden/>
    <w:unhideWhenUsed/>
    <w:rsid w:val="00285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45480">
      <w:bodyDiv w:val="1"/>
      <w:marLeft w:val="0"/>
      <w:marRight w:val="0"/>
      <w:marTop w:val="0"/>
      <w:marBottom w:val="0"/>
      <w:divBdr>
        <w:top w:val="none" w:sz="0" w:space="0" w:color="auto"/>
        <w:left w:val="none" w:sz="0" w:space="0" w:color="auto"/>
        <w:bottom w:val="none" w:sz="0" w:space="0" w:color="auto"/>
        <w:right w:val="none" w:sz="0" w:space="0" w:color="auto"/>
      </w:divBdr>
      <w:divsChild>
        <w:div w:id="906382349">
          <w:marLeft w:val="0"/>
          <w:marRight w:val="0"/>
          <w:marTop w:val="0"/>
          <w:marBottom w:val="0"/>
          <w:divBdr>
            <w:top w:val="none" w:sz="0" w:space="0" w:color="auto"/>
            <w:left w:val="none" w:sz="0" w:space="0" w:color="auto"/>
            <w:bottom w:val="none" w:sz="0" w:space="0" w:color="auto"/>
            <w:right w:val="none" w:sz="0" w:space="0" w:color="auto"/>
          </w:divBdr>
          <w:divsChild>
            <w:div w:id="2107967563">
              <w:marLeft w:val="0"/>
              <w:marRight w:val="0"/>
              <w:marTop w:val="0"/>
              <w:marBottom w:val="0"/>
              <w:divBdr>
                <w:top w:val="none" w:sz="0" w:space="0" w:color="auto"/>
                <w:left w:val="none" w:sz="0" w:space="0" w:color="auto"/>
                <w:bottom w:val="none" w:sz="0" w:space="0" w:color="auto"/>
                <w:right w:val="none" w:sz="0" w:space="0" w:color="auto"/>
              </w:divBdr>
              <w:divsChild>
                <w:div w:id="16137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3884">
      <w:bodyDiv w:val="1"/>
      <w:marLeft w:val="0"/>
      <w:marRight w:val="0"/>
      <w:marTop w:val="0"/>
      <w:marBottom w:val="0"/>
      <w:divBdr>
        <w:top w:val="none" w:sz="0" w:space="0" w:color="auto"/>
        <w:left w:val="none" w:sz="0" w:space="0" w:color="auto"/>
        <w:bottom w:val="none" w:sz="0" w:space="0" w:color="auto"/>
        <w:right w:val="none" w:sz="0" w:space="0" w:color="auto"/>
      </w:divBdr>
    </w:div>
    <w:div w:id="1637220457">
      <w:bodyDiv w:val="1"/>
      <w:marLeft w:val="0"/>
      <w:marRight w:val="0"/>
      <w:marTop w:val="0"/>
      <w:marBottom w:val="0"/>
      <w:divBdr>
        <w:top w:val="none" w:sz="0" w:space="0" w:color="auto"/>
        <w:left w:val="none" w:sz="0" w:space="0" w:color="auto"/>
        <w:bottom w:val="none" w:sz="0" w:space="0" w:color="auto"/>
        <w:right w:val="none" w:sz="0" w:space="0" w:color="auto"/>
      </w:divBdr>
      <w:divsChild>
        <w:div w:id="2115202895">
          <w:marLeft w:val="0"/>
          <w:marRight w:val="0"/>
          <w:marTop w:val="0"/>
          <w:marBottom w:val="0"/>
          <w:divBdr>
            <w:top w:val="none" w:sz="0" w:space="0" w:color="auto"/>
            <w:left w:val="none" w:sz="0" w:space="0" w:color="auto"/>
            <w:bottom w:val="none" w:sz="0" w:space="0" w:color="auto"/>
            <w:right w:val="none" w:sz="0" w:space="0" w:color="auto"/>
          </w:divBdr>
          <w:divsChild>
            <w:div w:id="1212111992">
              <w:marLeft w:val="0"/>
              <w:marRight w:val="0"/>
              <w:marTop w:val="0"/>
              <w:marBottom w:val="0"/>
              <w:divBdr>
                <w:top w:val="none" w:sz="0" w:space="0" w:color="auto"/>
                <w:left w:val="none" w:sz="0" w:space="0" w:color="auto"/>
                <w:bottom w:val="none" w:sz="0" w:space="0" w:color="auto"/>
                <w:right w:val="none" w:sz="0" w:space="0" w:color="auto"/>
              </w:divBdr>
              <w:divsChild>
                <w:div w:id="8499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kkersclubmiddenbetuwe.nl" TargetMode="External"/><Relationship Id="rId3" Type="http://schemas.openxmlformats.org/officeDocument/2006/relationships/settings" Target="settings.xml"/><Relationship Id="rId7" Type="http://schemas.openxmlformats.org/officeDocument/2006/relationships/hyperlink" Target="mailto:danny_grandi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de Rooij</dc:creator>
  <cp:keywords/>
  <dc:description/>
  <cp:lastModifiedBy>Lauri de Rooij</cp:lastModifiedBy>
  <cp:revision>2</cp:revision>
  <cp:lastPrinted>2025-10-29T07:31:00Z</cp:lastPrinted>
  <dcterms:created xsi:type="dcterms:W3CDTF">2026-02-23T07:35:00Z</dcterms:created>
  <dcterms:modified xsi:type="dcterms:W3CDTF">2026-02-23T07:35:00Z</dcterms:modified>
</cp:coreProperties>
</file>